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0D55" w14:textId="77777777" w:rsidR="00836758" w:rsidRDefault="00E52478" w:rsidP="00836758">
      <w:pPr>
        <w:tabs>
          <w:tab w:val="num" w:pos="794"/>
        </w:tabs>
        <w:spacing w:before="360"/>
        <w:jc w:val="righ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Łódź, 06</w:t>
      </w:r>
      <w:r w:rsidR="00836758">
        <w:rPr>
          <w:rFonts w:eastAsia="Times New Roman" w:cs="Arial"/>
          <w:szCs w:val="24"/>
          <w:lang w:eastAsia="pl-PL"/>
        </w:rPr>
        <w:t>.12.2019</w:t>
      </w:r>
    </w:p>
    <w:p w14:paraId="01D25EB5" w14:textId="77777777" w:rsidR="00846D83" w:rsidRDefault="00BD6975" w:rsidP="00846D83">
      <w:pPr>
        <w:tabs>
          <w:tab w:val="num" w:pos="794"/>
        </w:tabs>
        <w:spacing w:before="360"/>
        <w:jc w:val="center"/>
        <w:rPr>
          <w:b/>
          <w:sz w:val="24"/>
        </w:rPr>
      </w:pPr>
      <w:r w:rsidRPr="003D44E7">
        <w:rPr>
          <w:rFonts w:eastAsia="Times New Roman" w:cs="Arial"/>
          <w:szCs w:val="24"/>
          <w:lang w:eastAsia="pl-PL"/>
        </w:rPr>
        <w:t xml:space="preserve"> </w:t>
      </w:r>
      <w:r w:rsidR="00846D83">
        <w:rPr>
          <w:b/>
          <w:sz w:val="24"/>
        </w:rPr>
        <w:t>ZAPYTANIE OFERTOWE</w:t>
      </w:r>
      <w:r w:rsidR="00836758">
        <w:rPr>
          <w:b/>
          <w:sz w:val="24"/>
        </w:rPr>
        <w:t xml:space="preserve"> W TRYBIE ROZEZNANIA RYNKU</w:t>
      </w:r>
      <w:r w:rsidR="00846D83">
        <w:rPr>
          <w:b/>
          <w:sz w:val="24"/>
        </w:rPr>
        <w:t xml:space="preserve"> nr </w:t>
      </w:r>
      <w:r w:rsidR="00846D83" w:rsidRPr="007711A6">
        <w:rPr>
          <w:b/>
          <w:sz w:val="24"/>
        </w:rPr>
        <w:t>01/</w:t>
      </w:r>
      <w:r w:rsidR="00E52478" w:rsidRPr="007711A6">
        <w:rPr>
          <w:b/>
          <w:sz w:val="24"/>
        </w:rPr>
        <w:t>8.2.1</w:t>
      </w:r>
      <w:r w:rsidR="00846D83" w:rsidRPr="007711A6">
        <w:rPr>
          <w:b/>
          <w:sz w:val="24"/>
        </w:rPr>
        <w:t>/2019</w:t>
      </w:r>
    </w:p>
    <w:p w14:paraId="7E87FDA6" w14:textId="77777777" w:rsidR="00846D83" w:rsidRDefault="00846D83" w:rsidP="00846D83">
      <w:pPr>
        <w:tabs>
          <w:tab w:val="num" w:pos="794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>
        <w:rPr>
          <w:b/>
          <w:sz w:val="24"/>
          <w:u w:val="single"/>
        </w:rPr>
        <w:t xml:space="preserve">PRZEPROWADZENIE </w:t>
      </w:r>
      <w:r w:rsidR="00836758">
        <w:rPr>
          <w:b/>
          <w:sz w:val="24"/>
          <w:u w:val="single"/>
        </w:rPr>
        <w:t>POŚREDNICTWA PRACY</w:t>
      </w:r>
    </w:p>
    <w:p w14:paraId="421AB67A" w14:textId="77777777" w:rsidR="00846D83" w:rsidRPr="00071591" w:rsidRDefault="00846D83" w:rsidP="00846D83">
      <w:pPr>
        <w:tabs>
          <w:tab w:val="num" w:pos="794"/>
          <w:tab w:val="left" w:pos="1395"/>
          <w:tab w:val="center" w:pos="4734"/>
        </w:tabs>
        <w:spacing w:before="360"/>
        <w:jc w:val="center"/>
      </w:pPr>
      <w:r w:rsidRPr="00071591">
        <w:t>w ramach projektu „</w:t>
      </w:r>
      <w:r w:rsidR="00E52478">
        <w:t>Kierunek: ZATRUDNIENIE – aktywizacja zawodowa osób z obszarów słabo zaludnionych województwa łódzkiego</w:t>
      </w:r>
      <w:r w:rsidRPr="00071591">
        <w:t>”</w:t>
      </w:r>
    </w:p>
    <w:p w14:paraId="15D749C1" w14:textId="77777777" w:rsidR="00846D83" w:rsidRDefault="00846D83" w:rsidP="00846D83">
      <w:pPr>
        <w:tabs>
          <w:tab w:val="num" w:pos="794"/>
          <w:tab w:val="left" w:pos="1395"/>
          <w:tab w:val="center" w:pos="4734"/>
        </w:tabs>
        <w:spacing w:before="360"/>
        <w:jc w:val="center"/>
        <w:rPr>
          <w:b/>
          <w:sz w:val="24"/>
        </w:rPr>
      </w:pPr>
    </w:p>
    <w:p w14:paraId="7F352602" w14:textId="77777777" w:rsidR="00846D83" w:rsidRPr="00071591" w:rsidRDefault="00846D83" w:rsidP="00846D83">
      <w:pPr>
        <w:jc w:val="center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r</w:t>
      </w:r>
      <w:r w:rsidRPr="00071591">
        <w:rPr>
          <w:rFonts w:ascii="Calibri" w:hAnsi="Calibri" w:cs="Calibri"/>
          <w:sz w:val="20"/>
          <w:szCs w:val="20"/>
          <w:u w:val="single"/>
        </w:rPr>
        <w:t>ealizowanego w ramach Regionalnego Programu Operacyjnego Województwa Łódzkiego na lata 2014 – 2020</w:t>
      </w:r>
    </w:p>
    <w:p w14:paraId="35002412" w14:textId="77777777" w:rsidR="00846D83" w:rsidRPr="00071591" w:rsidRDefault="00846D83" w:rsidP="00846D83">
      <w:pPr>
        <w:jc w:val="center"/>
        <w:rPr>
          <w:rFonts w:ascii="Calibri" w:hAnsi="Calibri" w:cs="Calibri"/>
          <w:sz w:val="20"/>
          <w:szCs w:val="20"/>
        </w:rPr>
      </w:pPr>
      <w:r w:rsidRPr="00071591">
        <w:rPr>
          <w:rFonts w:ascii="Calibri" w:hAnsi="Calibri" w:cs="Calibri"/>
          <w:sz w:val="20"/>
          <w:szCs w:val="20"/>
        </w:rPr>
        <w:t>Oś Prio</w:t>
      </w:r>
      <w:r w:rsidR="00836758">
        <w:rPr>
          <w:rFonts w:ascii="Calibri" w:hAnsi="Calibri" w:cs="Calibri"/>
          <w:sz w:val="20"/>
          <w:szCs w:val="20"/>
        </w:rPr>
        <w:t>rytetowa VIII</w:t>
      </w:r>
      <w:r w:rsidRPr="00071591">
        <w:rPr>
          <w:rFonts w:ascii="Calibri" w:hAnsi="Calibri" w:cs="Calibri"/>
          <w:sz w:val="20"/>
          <w:szCs w:val="20"/>
        </w:rPr>
        <w:t xml:space="preserve"> „</w:t>
      </w:r>
      <w:r w:rsidR="00836758">
        <w:rPr>
          <w:rFonts w:ascii="Calibri" w:hAnsi="Calibri" w:cs="Calibri"/>
          <w:sz w:val="20"/>
          <w:szCs w:val="20"/>
        </w:rPr>
        <w:t>Zatrudnienie</w:t>
      </w:r>
      <w:r w:rsidRPr="00071591">
        <w:rPr>
          <w:rFonts w:ascii="Calibri" w:hAnsi="Calibri" w:cs="Calibri"/>
          <w:sz w:val="20"/>
          <w:szCs w:val="20"/>
        </w:rPr>
        <w:t>”</w:t>
      </w:r>
    </w:p>
    <w:p w14:paraId="61749E6E" w14:textId="77777777" w:rsidR="00846D83" w:rsidRPr="00071591" w:rsidRDefault="00836758" w:rsidP="00846D8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Działanie VIII</w:t>
      </w:r>
      <w:r w:rsidR="00846D83" w:rsidRPr="00071591">
        <w:rPr>
          <w:rFonts w:ascii="Calibri" w:hAnsi="Calibri" w:cs="Calibri"/>
          <w:sz w:val="20"/>
          <w:szCs w:val="20"/>
        </w:rPr>
        <w:t>.2 „</w:t>
      </w:r>
      <w:r>
        <w:rPr>
          <w:rFonts w:ascii="Calibri" w:hAnsi="Calibri" w:cs="Calibri"/>
          <w:sz w:val="20"/>
          <w:szCs w:val="20"/>
        </w:rPr>
        <w:t>Wsparcie aktywności zawodowej osób po 29 roku życia</w:t>
      </w:r>
      <w:r w:rsidR="00846D83" w:rsidRPr="00071591">
        <w:rPr>
          <w:rFonts w:ascii="Calibri" w:hAnsi="Calibri" w:cs="Calibri"/>
          <w:sz w:val="20"/>
          <w:szCs w:val="20"/>
        </w:rPr>
        <w:t>”</w:t>
      </w:r>
    </w:p>
    <w:p w14:paraId="51EEBE46" w14:textId="77777777" w:rsidR="00846D83" w:rsidRPr="00071591" w:rsidRDefault="00836758" w:rsidP="00846D8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Poddziałanie VIII</w:t>
      </w:r>
      <w:r w:rsidR="00E52478">
        <w:rPr>
          <w:rFonts w:ascii="Calibri" w:hAnsi="Calibri" w:cs="Calibri"/>
          <w:sz w:val="20"/>
          <w:szCs w:val="20"/>
        </w:rPr>
        <w:t>.2.1</w:t>
      </w:r>
      <w:r w:rsidR="00846D83" w:rsidRPr="00071591">
        <w:rPr>
          <w:rFonts w:ascii="Calibri" w:hAnsi="Calibri" w:cs="Calibri"/>
          <w:sz w:val="20"/>
          <w:szCs w:val="20"/>
        </w:rPr>
        <w:t xml:space="preserve"> „</w:t>
      </w:r>
      <w:r>
        <w:rPr>
          <w:rFonts w:ascii="Calibri" w:hAnsi="Calibri" w:cs="Calibri"/>
          <w:sz w:val="20"/>
          <w:szCs w:val="20"/>
        </w:rPr>
        <w:t xml:space="preserve">Wsparcie aktywności zawodowej osób po 29 roku </w:t>
      </w:r>
      <w:r w:rsidR="00E52478">
        <w:rPr>
          <w:rFonts w:ascii="Calibri" w:hAnsi="Calibri" w:cs="Calibri"/>
          <w:sz w:val="20"/>
          <w:szCs w:val="20"/>
        </w:rPr>
        <w:t>życia</w:t>
      </w:r>
      <w:r w:rsidR="00846D83" w:rsidRPr="00071591">
        <w:rPr>
          <w:rFonts w:ascii="Calibri" w:hAnsi="Calibri" w:cs="Calibri"/>
          <w:sz w:val="20"/>
          <w:szCs w:val="20"/>
        </w:rPr>
        <w:t>”</w:t>
      </w:r>
    </w:p>
    <w:p w14:paraId="4F0654E0" w14:textId="77777777" w:rsidR="00836758" w:rsidRPr="00836758" w:rsidRDefault="00846D83" w:rsidP="00836758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 w:rsidRPr="00071591">
        <w:rPr>
          <w:rFonts w:ascii="Calibri" w:hAnsi="Calibri" w:cs="Calibri"/>
          <w:iCs/>
          <w:sz w:val="20"/>
          <w:szCs w:val="20"/>
        </w:rPr>
        <w:t xml:space="preserve">Nr umowy o dofinansowanie: </w:t>
      </w:r>
      <w:r w:rsidR="00E52478">
        <w:rPr>
          <w:rFonts w:ascii="Calibri" w:hAnsi="Calibri"/>
          <w:sz w:val="20"/>
          <w:szCs w:val="20"/>
        </w:rPr>
        <w:t>RPLD.08.02.01-10-002</w:t>
      </w:r>
      <w:r w:rsidR="00836758" w:rsidRPr="00836758">
        <w:rPr>
          <w:rFonts w:ascii="Calibri" w:hAnsi="Calibri"/>
          <w:sz w:val="20"/>
          <w:szCs w:val="20"/>
        </w:rPr>
        <w:t>4/18-00</w:t>
      </w:r>
    </w:p>
    <w:p w14:paraId="40F30039" w14:textId="77777777" w:rsidR="00846D83" w:rsidRPr="00071591" w:rsidRDefault="00846D83" w:rsidP="00846D83">
      <w:pPr>
        <w:jc w:val="center"/>
        <w:rPr>
          <w:rFonts w:ascii="Calibri" w:hAnsi="Calibri"/>
          <w:sz w:val="20"/>
          <w:szCs w:val="20"/>
        </w:rPr>
      </w:pPr>
    </w:p>
    <w:p w14:paraId="455C654C" w14:textId="77777777" w:rsidR="00836758" w:rsidRDefault="00836758" w:rsidP="00836758">
      <w:pPr>
        <w:pStyle w:val="Akapitzlist"/>
        <w:numPr>
          <w:ilvl w:val="0"/>
          <w:numId w:val="12"/>
        </w:numPr>
        <w:tabs>
          <w:tab w:val="num" w:pos="284"/>
          <w:tab w:val="left" w:pos="1395"/>
          <w:tab w:val="center" w:pos="4734"/>
        </w:tabs>
        <w:rPr>
          <w:rFonts w:asciiTheme="minorHAnsi" w:hAnsiTheme="minorHAnsi"/>
          <w:b/>
          <w:szCs w:val="22"/>
        </w:rPr>
      </w:pPr>
      <w:r>
        <w:rPr>
          <w:rFonts w:cstheme="minorHAnsi"/>
        </w:rPr>
        <w:br w:type="column"/>
      </w:r>
      <w:r w:rsidR="00611553">
        <w:rPr>
          <w:rFonts w:asciiTheme="minorHAnsi" w:hAnsiTheme="minorHAnsi"/>
          <w:b/>
          <w:szCs w:val="22"/>
        </w:rPr>
        <w:lastRenderedPageBreak/>
        <w:t>Źródło finansowania</w:t>
      </w:r>
      <w:r>
        <w:rPr>
          <w:rFonts w:asciiTheme="minorHAnsi" w:hAnsiTheme="minorHAnsi"/>
          <w:b/>
          <w:szCs w:val="22"/>
        </w:rPr>
        <w:tab/>
      </w:r>
    </w:p>
    <w:p w14:paraId="04A6DF3E" w14:textId="77777777" w:rsidR="00836758" w:rsidRDefault="00836758" w:rsidP="00836758">
      <w:pPr>
        <w:tabs>
          <w:tab w:val="num" w:pos="284"/>
          <w:tab w:val="left" w:pos="1395"/>
          <w:tab w:val="center" w:pos="4734"/>
        </w:tabs>
      </w:pPr>
      <w:r>
        <w:t xml:space="preserve">Zamówienie współfinansowane jest ze środków Europejskiego Funduszu Społecznego w ramach Regionalnego </w:t>
      </w:r>
      <w:r w:rsidRPr="008077AB">
        <w:rPr>
          <w:rFonts w:cstheme="minorHAnsi"/>
        </w:rPr>
        <w:t xml:space="preserve">Programu Operacyjnego Województwa Łódzkiego na lata 2014 – 2020, </w:t>
      </w:r>
      <w:r w:rsidR="008077AB" w:rsidRPr="008077AB">
        <w:rPr>
          <w:rFonts w:cstheme="minorHAnsi"/>
        </w:rPr>
        <w:t>Oś Priorytetowa VIII</w:t>
      </w:r>
      <w:r w:rsidRPr="008077AB">
        <w:rPr>
          <w:rFonts w:cstheme="minorHAnsi"/>
        </w:rPr>
        <w:t xml:space="preserve"> „</w:t>
      </w:r>
      <w:r w:rsidR="008077AB" w:rsidRPr="008077AB">
        <w:rPr>
          <w:rFonts w:cstheme="minorHAnsi"/>
        </w:rPr>
        <w:t>Zatrudnienie”, Działanie VIII</w:t>
      </w:r>
      <w:r w:rsidRPr="008077AB">
        <w:rPr>
          <w:rFonts w:cstheme="minorHAnsi"/>
        </w:rPr>
        <w:t>.2 „</w:t>
      </w:r>
      <w:r w:rsidR="008077AB" w:rsidRPr="008077AB">
        <w:rPr>
          <w:rFonts w:cstheme="minorHAnsi"/>
        </w:rPr>
        <w:t>Wsparcie aktywności zawodowej osób po 29 roku życia”, Poddziałanie VIII</w:t>
      </w:r>
      <w:r w:rsidR="00E52478">
        <w:rPr>
          <w:rFonts w:cstheme="minorHAnsi"/>
        </w:rPr>
        <w:t>.2.1</w:t>
      </w:r>
      <w:r w:rsidRPr="008077AB">
        <w:rPr>
          <w:rFonts w:cstheme="minorHAnsi"/>
        </w:rPr>
        <w:t xml:space="preserve"> „</w:t>
      </w:r>
      <w:r w:rsidR="008077AB" w:rsidRPr="008077AB">
        <w:rPr>
          <w:rFonts w:cstheme="minorHAnsi"/>
        </w:rPr>
        <w:t>Wsparcie aktywności zawodow</w:t>
      </w:r>
      <w:r w:rsidR="00E52478">
        <w:rPr>
          <w:rFonts w:cstheme="minorHAnsi"/>
        </w:rPr>
        <w:t>ej osób po 29 roku życia</w:t>
      </w:r>
      <w:r w:rsidRPr="008077AB">
        <w:rPr>
          <w:rFonts w:cstheme="minorHAnsi"/>
        </w:rPr>
        <w:t>”.</w:t>
      </w:r>
      <w:r w:rsidR="00611553">
        <w:rPr>
          <w:rFonts w:cstheme="minorHAnsi"/>
        </w:rPr>
        <w:t xml:space="preserve"> Niniejsze zapytanie ofertowe prowadzone jest w trybie rozeznania rynku, o którym mowa w „Wytycznych w zakresie kwalifikowalności wydatków w ramach Europejskiego Funduszu Rozwoju Regionalnego, Europejskiego Funduszu Społecznego oraz Funduszu Spójności na lata 2014-2020” i ma na celu wyłącznie potwierdzenie, że przedmiot zamówienia zostanie wykonany po cenie nie wyższej niż cena rynkowa. Postępowanie nie ma na celu wyboru najkorzystniejszej oferty.</w:t>
      </w:r>
    </w:p>
    <w:p w14:paraId="10CEFDB5" w14:textId="77777777" w:rsidR="00836758" w:rsidRDefault="00836758" w:rsidP="00836758">
      <w:pPr>
        <w:pStyle w:val="Akapitzlist"/>
        <w:numPr>
          <w:ilvl w:val="0"/>
          <w:numId w:val="12"/>
        </w:numPr>
        <w:tabs>
          <w:tab w:val="num" w:pos="284"/>
          <w:tab w:val="left" w:pos="1395"/>
          <w:tab w:val="center" w:pos="4734"/>
        </w:tabs>
        <w:spacing w:before="20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Zamawiający</w:t>
      </w:r>
    </w:p>
    <w:p w14:paraId="6FE7B45C" w14:textId="77777777" w:rsidR="00836758" w:rsidRDefault="00E52478" w:rsidP="00836758">
      <w:pPr>
        <w:tabs>
          <w:tab w:val="left" w:pos="708"/>
        </w:tabs>
      </w:pPr>
      <w:r>
        <w:t>Instytut Nauk Społeczno-Ekonomicznych sp. z o.o. – sp.k., ul. Piotrkowska 55/111, 90-413 Łódź, NIP: 7272709271</w:t>
      </w:r>
    </w:p>
    <w:p w14:paraId="26FF22B0" w14:textId="77777777" w:rsidR="00836758" w:rsidRPr="008077AB" w:rsidRDefault="00836758" w:rsidP="00611553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center" w:pos="4734"/>
        </w:tabs>
        <w:spacing w:before="200"/>
        <w:ind w:left="142" w:hanging="142"/>
        <w:rPr>
          <w:rFonts w:asciiTheme="minorHAnsi" w:hAnsiTheme="minorHAnsi" w:cstheme="minorHAnsi"/>
          <w:b/>
        </w:rPr>
      </w:pPr>
      <w:r w:rsidRPr="008077AB">
        <w:rPr>
          <w:rFonts w:asciiTheme="minorHAnsi" w:hAnsiTheme="minorHAnsi" w:cstheme="minorHAnsi"/>
          <w:b/>
        </w:rPr>
        <w:t>Opis przedmiotu zamówienia</w:t>
      </w:r>
    </w:p>
    <w:p w14:paraId="24E277C1" w14:textId="77777777" w:rsidR="008077AB" w:rsidRPr="003D595B" w:rsidRDefault="008077AB" w:rsidP="008077AB">
      <w:pPr>
        <w:pStyle w:val="Akapitzlist"/>
        <w:numPr>
          <w:ilvl w:val="0"/>
          <w:numId w:val="13"/>
        </w:numPr>
        <w:tabs>
          <w:tab w:val="left" w:pos="0"/>
          <w:tab w:val="center" w:pos="284"/>
        </w:tabs>
        <w:ind w:left="0" w:firstLine="0"/>
        <w:rPr>
          <w:rFonts w:asciiTheme="minorHAnsi" w:hAnsiTheme="minorHAnsi"/>
          <w:szCs w:val="22"/>
        </w:rPr>
      </w:pPr>
      <w:r w:rsidRPr="008420E7">
        <w:rPr>
          <w:rFonts w:asciiTheme="minorHAnsi" w:hAnsiTheme="minorHAnsi"/>
          <w:szCs w:val="22"/>
        </w:rPr>
        <w:t xml:space="preserve">Przedmiotem zamówienia jest </w:t>
      </w:r>
      <w:r>
        <w:rPr>
          <w:rFonts w:asciiTheme="minorHAnsi" w:hAnsiTheme="minorHAnsi"/>
          <w:szCs w:val="22"/>
        </w:rPr>
        <w:t>przeprowadzenie</w:t>
      </w:r>
      <w:r w:rsidR="00611553">
        <w:rPr>
          <w:rFonts w:asciiTheme="minorHAnsi" w:hAnsiTheme="minorHAnsi"/>
          <w:szCs w:val="22"/>
        </w:rPr>
        <w:t xml:space="preserve"> do 1040h (w tym śr. 347h – spotkania indywidualne, śr. 693h – praca własna pośrednika) </w:t>
      </w:r>
      <w:r>
        <w:rPr>
          <w:rFonts w:asciiTheme="minorHAnsi" w:hAnsiTheme="minorHAnsi"/>
          <w:szCs w:val="22"/>
        </w:rPr>
        <w:t xml:space="preserve"> pośrednictwa pracy dla</w:t>
      </w:r>
      <w:r w:rsidRPr="003D595B">
        <w:rPr>
          <w:rFonts w:asciiTheme="minorHAnsi" w:hAnsiTheme="minorHAnsi"/>
          <w:szCs w:val="22"/>
        </w:rPr>
        <w:t xml:space="preserve"> uczestników/-czek projektu </w:t>
      </w:r>
      <w:r w:rsidRPr="00E52478">
        <w:rPr>
          <w:rFonts w:asciiTheme="minorHAnsi" w:hAnsiTheme="minorHAnsi" w:cstheme="minorHAnsi"/>
          <w:szCs w:val="22"/>
        </w:rPr>
        <w:t>„</w:t>
      </w:r>
      <w:r w:rsidR="00E52478" w:rsidRPr="00E52478">
        <w:rPr>
          <w:rFonts w:asciiTheme="minorHAnsi" w:hAnsiTheme="minorHAnsi" w:cstheme="minorHAnsi"/>
        </w:rPr>
        <w:t>Kierunek: ZATRUDNIENIE – aktywizacja zawodowa osób z obszarów słabo zaludnionych województwa łódzkiego</w:t>
      </w:r>
      <w:r w:rsidRPr="00E52478">
        <w:rPr>
          <w:rFonts w:asciiTheme="minorHAnsi" w:hAnsiTheme="minorHAnsi" w:cstheme="minorHAnsi"/>
          <w:szCs w:val="22"/>
        </w:rPr>
        <w:t>”.</w:t>
      </w:r>
    </w:p>
    <w:p w14:paraId="1F18FB56" w14:textId="77777777" w:rsidR="008077AB" w:rsidRPr="008420E7" w:rsidRDefault="008077AB" w:rsidP="008077AB">
      <w:pPr>
        <w:pStyle w:val="Akapitzlist"/>
        <w:numPr>
          <w:ilvl w:val="0"/>
          <w:numId w:val="13"/>
        </w:numPr>
        <w:tabs>
          <w:tab w:val="left" w:pos="284"/>
          <w:tab w:val="left" w:pos="1395"/>
          <w:tab w:val="center" w:pos="4734"/>
        </w:tabs>
        <w:ind w:left="0" w:firstLine="0"/>
        <w:rPr>
          <w:rFonts w:asciiTheme="minorHAnsi" w:hAnsiTheme="minorHAnsi"/>
          <w:szCs w:val="22"/>
        </w:rPr>
      </w:pPr>
      <w:r w:rsidRPr="008420E7">
        <w:rPr>
          <w:rFonts w:asciiTheme="minorHAnsi" w:hAnsiTheme="minorHAnsi" w:cstheme="minorHAnsi"/>
          <w:szCs w:val="22"/>
        </w:rPr>
        <w:t xml:space="preserve">Uczestnikami/-czkami </w:t>
      </w:r>
      <w:r>
        <w:rPr>
          <w:rFonts w:asciiTheme="minorHAnsi" w:hAnsiTheme="minorHAnsi"/>
          <w:szCs w:val="22"/>
        </w:rPr>
        <w:t>pośrednictwa pracy</w:t>
      </w:r>
      <w:r w:rsidRPr="008420E7">
        <w:rPr>
          <w:rFonts w:asciiTheme="minorHAnsi" w:hAnsiTheme="minorHAnsi" w:cstheme="minorHAnsi"/>
          <w:szCs w:val="22"/>
        </w:rPr>
        <w:t xml:space="preserve"> będą osoby, które </w:t>
      </w:r>
      <w:r>
        <w:rPr>
          <w:rFonts w:asciiTheme="minorHAnsi" w:hAnsiTheme="minorHAnsi" w:cstheme="minorHAnsi"/>
          <w:szCs w:val="22"/>
        </w:rPr>
        <w:t>są bezrobotne lub bierne zawodowo</w:t>
      </w:r>
      <w:r w:rsidRPr="008420E7">
        <w:rPr>
          <w:rFonts w:asciiTheme="minorHAnsi" w:hAnsiTheme="minorHAnsi" w:cstheme="minorHAnsi"/>
          <w:szCs w:val="22"/>
        </w:rPr>
        <w:t>.</w:t>
      </w:r>
    </w:p>
    <w:p w14:paraId="1C6ECC04" w14:textId="77777777" w:rsidR="008077AB" w:rsidRPr="007711A6" w:rsidRDefault="007711A6" w:rsidP="007711A6">
      <w:pPr>
        <w:pStyle w:val="Akapitzlist"/>
        <w:numPr>
          <w:ilvl w:val="0"/>
          <w:numId w:val="13"/>
        </w:numPr>
        <w:tabs>
          <w:tab w:val="num" w:pos="794"/>
          <w:tab w:val="left" w:pos="1395"/>
          <w:tab w:val="center" w:pos="4734"/>
        </w:tabs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Przewidywana liczba uczestników projektu:</w:t>
      </w:r>
      <w:r>
        <w:rPr>
          <w:rFonts w:asciiTheme="minorHAnsi" w:hAnsiTheme="minorHAnsi" w:cstheme="minorHAnsi"/>
          <w:szCs w:val="22"/>
        </w:rPr>
        <w:t xml:space="preserve"> 90 osób</w:t>
      </w:r>
      <w:r>
        <w:rPr>
          <w:rFonts w:asciiTheme="minorHAnsi" w:hAnsiTheme="minorHAnsi" w:cstheme="minorHAnsi"/>
          <w:szCs w:val="22"/>
        </w:rPr>
        <w:t xml:space="preserve">. Zlecona liczba osób wymagających wsparcia </w:t>
      </w:r>
      <w:r>
        <w:rPr>
          <w:rFonts w:asciiTheme="minorHAnsi" w:hAnsiTheme="minorHAnsi" w:cstheme="minorHAnsi"/>
        </w:rPr>
        <w:t>może ulec zmianie</w:t>
      </w:r>
      <w:r w:rsidRPr="00664D64">
        <w:rPr>
          <w:rFonts w:asciiTheme="minorHAnsi" w:hAnsiTheme="minorHAnsi" w:cstheme="minorHAnsi"/>
        </w:rPr>
        <w:t>. O zmianie tej decyduje zamawiający.</w:t>
      </w:r>
    </w:p>
    <w:p w14:paraId="61956AA7" w14:textId="77777777" w:rsidR="00DB5F2A" w:rsidRPr="00A301FA" w:rsidRDefault="00DB5F2A" w:rsidP="00DB5F2A">
      <w:pPr>
        <w:pStyle w:val="Akapitzlist"/>
        <w:numPr>
          <w:ilvl w:val="0"/>
          <w:numId w:val="13"/>
        </w:numPr>
        <w:tabs>
          <w:tab w:val="left" w:pos="1395"/>
          <w:tab w:val="center" w:pos="4734"/>
        </w:tabs>
        <w:rPr>
          <w:rFonts w:asciiTheme="minorHAnsi" w:hAnsiTheme="minorHAnsi" w:cstheme="minorHAnsi"/>
          <w:szCs w:val="22"/>
        </w:rPr>
      </w:pPr>
      <w:r w:rsidRPr="00A301FA">
        <w:rPr>
          <w:rFonts w:asciiTheme="minorHAnsi" w:hAnsiTheme="minorHAnsi" w:cstheme="minorHAnsi"/>
          <w:szCs w:val="22"/>
        </w:rPr>
        <w:t xml:space="preserve">Wspólny Słownik Zamówień: CPV – </w:t>
      </w:r>
      <w:r w:rsidR="00A301FA" w:rsidRPr="00A301FA">
        <w:rPr>
          <w:rFonts w:asciiTheme="minorHAnsi" w:hAnsiTheme="minorHAnsi" w:cstheme="minorHAnsi"/>
          <w:szCs w:val="22"/>
        </w:rPr>
        <w:t>79611000-0</w:t>
      </w:r>
      <w:r w:rsidRPr="00A301FA">
        <w:rPr>
          <w:rFonts w:asciiTheme="minorHAnsi" w:hAnsiTheme="minorHAnsi" w:cstheme="minorHAnsi"/>
          <w:szCs w:val="22"/>
        </w:rPr>
        <w:t xml:space="preserve"> – usługi </w:t>
      </w:r>
      <w:r w:rsidR="00A301FA" w:rsidRPr="00A301FA">
        <w:rPr>
          <w:rFonts w:asciiTheme="minorHAnsi" w:hAnsiTheme="minorHAnsi" w:cstheme="minorHAnsi"/>
          <w:szCs w:val="22"/>
        </w:rPr>
        <w:t>poszukiwania pracy</w:t>
      </w:r>
      <w:r w:rsidRPr="00A301FA">
        <w:rPr>
          <w:rFonts w:asciiTheme="minorHAnsi" w:hAnsiTheme="minorHAnsi" w:cstheme="minorHAnsi"/>
          <w:szCs w:val="22"/>
        </w:rPr>
        <w:t>.</w:t>
      </w:r>
    </w:p>
    <w:p w14:paraId="3C296129" w14:textId="77777777" w:rsidR="008077AB" w:rsidRPr="00A533E3" w:rsidRDefault="008077AB" w:rsidP="00A533E3">
      <w:pPr>
        <w:pStyle w:val="Akapitzlist"/>
        <w:numPr>
          <w:ilvl w:val="0"/>
          <w:numId w:val="13"/>
        </w:numPr>
        <w:tabs>
          <w:tab w:val="num" w:pos="284"/>
          <w:tab w:val="left" w:pos="1395"/>
          <w:tab w:val="center" w:pos="4734"/>
        </w:tabs>
        <w:ind w:left="0" w:firstLine="0"/>
        <w:rPr>
          <w:rFonts w:asciiTheme="minorHAnsi" w:hAnsiTheme="minorHAnsi" w:cstheme="minorHAnsi"/>
          <w:szCs w:val="22"/>
        </w:rPr>
      </w:pPr>
      <w:r w:rsidRPr="00684B5E">
        <w:rPr>
          <w:rFonts w:asciiTheme="minorHAnsi" w:hAnsiTheme="minorHAnsi"/>
          <w:szCs w:val="22"/>
        </w:rPr>
        <w:t xml:space="preserve">Okres realizacji </w:t>
      </w:r>
      <w:r w:rsidR="00891A59">
        <w:rPr>
          <w:rFonts w:asciiTheme="minorHAnsi" w:hAnsiTheme="minorHAnsi" w:cstheme="minorHAnsi"/>
          <w:szCs w:val="22"/>
        </w:rPr>
        <w:t>pośrednictwa pracy</w:t>
      </w:r>
      <w:r w:rsidR="00A533E3">
        <w:rPr>
          <w:rFonts w:asciiTheme="minorHAnsi" w:hAnsiTheme="minorHAnsi"/>
          <w:szCs w:val="22"/>
        </w:rPr>
        <w:t xml:space="preserve">: od dnia podpisania umowy </w:t>
      </w:r>
      <w:r w:rsidRPr="00684B5E">
        <w:rPr>
          <w:rFonts w:asciiTheme="minorHAnsi" w:hAnsiTheme="minorHAnsi"/>
          <w:szCs w:val="22"/>
        </w:rPr>
        <w:t xml:space="preserve">do dnia </w:t>
      </w:r>
      <w:r w:rsidR="00E52478" w:rsidRPr="00A533E3">
        <w:rPr>
          <w:rFonts w:asciiTheme="minorHAnsi" w:hAnsiTheme="minorHAnsi"/>
          <w:szCs w:val="22"/>
        </w:rPr>
        <w:t>31.08</w:t>
      </w:r>
      <w:r w:rsidR="00611553" w:rsidRPr="00A533E3">
        <w:rPr>
          <w:rFonts w:asciiTheme="minorHAnsi" w:hAnsiTheme="minorHAnsi"/>
          <w:szCs w:val="22"/>
        </w:rPr>
        <w:t>.2020</w:t>
      </w:r>
      <w:r w:rsidRPr="00684B5E">
        <w:rPr>
          <w:rFonts w:asciiTheme="minorHAnsi" w:hAnsiTheme="minorHAnsi"/>
          <w:szCs w:val="22"/>
        </w:rPr>
        <w:t xml:space="preserve"> roku.</w:t>
      </w:r>
      <w:r w:rsidR="00A533E3">
        <w:rPr>
          <w:rFonts w:asciiTheme="minorHAnsi" w:hAnsiTheme="minorHAnsi"/>
          <w:szCs w:val="22"/>
        </w:rPr>
        <w:t xml:space="preserve"> </w:t>
      </w:r>
      <w:r w:rsidR="00A533E3">
        <w:rPr>
          <w:rFonts w:asciiTheme="minorHAnsi" w:hAnsiTheme="minorHAnsi"/>
          <w:szCs w:val="22"/>
        </w:rPr>
        <w:t>Okres realizacji przedmiotu zamówienia może ulec zmianie.</w:t>
      </w:r>
    </w:p>
    <w:p w14:paraId="1A81293B" w14:textId="77777777" w:rsidR="008077AB" w:rsidRPr="00DB5F2A" w:rsidRDefault="00611553" w:rsidP="008077AB">
      <w:pPr>
        <w:pStyle w:val="Akapitzlist"/>
        <w:numPr>
          <w:ilvl w:val="0"/>
          <w:numId w:val="13"/>
        </w:numPr>
        <w:tabs>
          <w:tab w:val="num" w:pos="284"/>
          <w:tab w:val="left" w:pos="1395"/>
          <w:tab w:val="center" w:pos="4734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Miejsce realizacji zamówienia: Łódź.</w:t>
      </w:r>
    </w:p>
    <w:p w14:paraId="68176CE9" w14:textId="77777777" w:rsidR="008077AB" w:rsidRPr="00807DF8" w:rsidRDefault="008077AB" w:rsidP="00807DF8">
      <w:pPr>
        <w:pStyle w:val="Akapitzlist"/>
        <w:numPr>
          <w:ilvl w:val="0"/>
          <w:numId w:val="13"/>
        </w:numPr>
        <w:tabs>
          <w:tab w:val="left" w:pos="1395"/>
          <w:tab w:val="center" w:pos="4734"/>
        </w:tabs>
        <w:rPr>
          <w:rFonts w:asciiTheme="minorHAnsi" w:hAnsiTheme="minorHAnsi" w:cstheme="minorHAnsi"/>
        </w:rPr>
      </w:pPr>
      <w:r w:rsidRPr="00807DF8">
        <w:rPr>
          <w:rFonts w:asciiTheme="minorHAnsi" w:hAnsiTheme="minorHAnsi" w:cstheme="minorHAnsi"/>
          <w:szCs w:val="22"/>
        </w:rPr>
        <w:t xml:space="preserve">W ramach </w:t>
      </w:r>
      <w:r w:rsidR="00DB5F2A" w:rsidRPr="00807DF8">
        <w:rPr>
          <w:rFonts w:asciiTheme="minorHAnsi" w:hAnsiTheme="minorHAnsi" w:cstheme="minorHAnsi"/>
        </w:rPr>
        <w:t>spotkań</w:t>
      </w:r>
      <w:r w:rsidR="00891A59">
        <w:rPr>
          <w:rFonts w:asciiTheme="minorHAnsi" w:hAnsiTheme="minorHAnsi" w:cstheme="minorHAnsi"/>
        </w:rPr>
        <w:t xml:space="preserve"> indywidualnych oraz pracy własnej</w:t>
      </w:r>
      <w:r w:rsidR="00DB5F2A" w:rsidRPr="00807DF8">
        <w:rPr>
          <w:rFonts w:asciiTheme="minorHAnsi" w:hAnsiTheme="minorHAnsi" w:cstheme="minorHAnsi"/>
        </w:rPr>
        <w:t xml:space="preserve"> pośrednik zobowiązany jest do</w:t>
      </w:r>
      <w:r w:rsidRPr="00807DF8">
        <w:rPr>
          <w:rFonts w:asciiTheme="minorHAnsi" w:hAnsiTheme="minorHAnsi" w:cstheme="minorHAnsi"/>
          <w:szCs w:val="22"/>
        </w:rPr>
        <w:t>:</w:t>
      </w:r>
    </w:p>
    <w:p w14:paraId="65BA147D" w14:textId="77777777" w:rsidR="00A533E3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przeprowadzani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rozmów z uczestnikami projektu, mających na celu zebranie niezbędnych informacji o ich celach i potencjale zawodowym,</w:t>
      </w:r>
    </w:p>
    <w:p w14:paraId="2EB0E431" w14:textId="77777777" w:rsidR="00A533E3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pozyskiwani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ofert pracy od pracodawców i udzielaniu pracodawcom informac</w:t>
      </w:r>
      <w:bookmarkStart w:id="0" w:name="_GoBack"/>
      <w:bookmarkEnd w:id="0"/>
      <w:r w:rsidRPr="00807DF8">
        <w:rPr>
          <w:rFonts w:asciiTheme="minorHAnsi" w:hAnsiTheme="minorHAnsi" w:cstheme="minorHAnsi"/>
          <w:szCs w:val="22"/>
        </w:rPr>
        <w:t>ji o kandydatach do pracy,</w:t>
      </w:r>
    </w:p>
    <w:p w14:paraId="532EEB0A" w14:textId="77777777" w:rsidR="00A533E3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analizowania wspólnie z uczestnikami projektu ofert pracy,</w:t>
      </w:r>
    </w:p>
    <w:p w14:paraId="49FBC429" w14:textId="77777777" w:rsidR="00A533E3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zdefiniowani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celu, zakresu działań oraz terminów realizacji poszukiwań właściwych ofert pracy,</w:t>
      </w:r>
    </w:p>
    <w:p w14:paraId="5AA13774" w14:textId="77777777" w:rsidR="00A533E3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informowani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uczestników projektu o aktualnej sytuacji i przewidywanych zmianach na lokalnym rynku pracy,</w:t>
      </w:r>
    </w:p>
    <w:p w14:paraId="75D93FD1" w14:textId="77777777" w:rsidR="00A533E3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inicjowani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i organizowani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kontaktów uczestników projektu z pracodawcami,</w:t>
      </w:r>
    </w:p>
    <w:p w14:paraId="2A723D99" w14:textId="77777777" w:rsidR="00807DF8" w:rsidRPr="00807DF8" w:rsidRDefault="00A533E3" w:rsidP="00A533E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- informowani</w:t>
      </w:r>
      <w:r>
        <w:rPr>
          <w:rFonts w:asciiTheme="minorHAnsi" w:hAnsiTheme="minorHAnsi" w:cstheme="minorHAnsi"/>
          <w:szCs w:val="22"/>
        </w:rPr>
        <w:t>a</w:t>
      </w:r>
      <w:r w:rsidRPr="00807DF8">
        <w:rPr>
          <w:rFonts w:asciiTheme="minorHAnsi" w:hAnsiTheme="minorHAnsi" w:cstheme="minorHAnsi"/>
          <w:szCs w:val="22"/>
        </w:rPr>
        <w:t xml:space="preserve"> uczestników projektu o przysługujących im prawach i obowiązkach.</w:t>
      </w:r>
    </w:p>
    <w:p w14:paraId="7BB1D60B" w14:textId="77777777" w:rsidR="00807DF8" w:rsidRPr="00696120" w:rsidRDefault="00807DF8" w:rsidP="00807DF8">
      <w:pPr>
        <w:pStyle w:val="Akapitzlist"/>
        <w:tabs>
          <w:tab w:val="left" w:pos="1395"/>
          <w:tab w:val="center" w:pos="4734"/>
        </w:tabs>
        <w:ind w:left="360"/>
      </w:pPr>
    </w:p>
    <w:p w14:paraId="706D5E6D" w14:textId="77777777" w:rsidR="008077AB" w:rsidRDefault="00807DF8" w:rsidP="00807DF8">
      <w:pPr>
        <w:pStyle w:val="Akapitzlist"/>
        <w:numPr>
          <w:ilvl w:val="0"/>
          <w:numId w:val="12"/>
        </w:numPr>
        <w:tabs>
          <w:tab w:val="num" w:pos="0"/>
          <w:tab w:val="left" w:pos="1395"/>
          <w:tab w:val="center" w:pos="4734"/>
        </w:tabs>
        <w:spacing w:before="20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07DF8">
        <w:rPr>
          <w:rFonts w:asciiTheme="minorHAnsi" w:hAnsiTheme="minorHAnsi" w:cstheme="minorHAnsi"/>
          <w:b/>
          <w:sz w:val="20"/>
          <w:szCs w:val="20"/>
        </w:rPr>
        <w:t>Zasady składania ofert</w:t>
      </w:r>
    </w:p>
    <w:p w14:paraId="2ECC744F" w14:textId="77777777" w:rsidR="00807DF8" w:rsidRPr="00807DF8" w:rsidRDefault="00807DF8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Każdy Oferent może złożyć nie więcej niż jedną ofertę.</w:t>
      </w:r>
    </w:p>
    <w:p w14:paraId="7496C626" w14:textId="77777777" w:rsidR="00807DF8" w:rsidRPr="00807DF8" w:rsidRDefault="00807DF8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Oferta obejmuje następujące dokumenty:</w:t>
      </w:r>
    </w:p>
    <w:p w14:paraId="573C9CA2" w14:textId="77777777" w:rsidR="00807DF8" w:rsidRDefault="00807DF8" w:rsidP="00807DF8">
      <w:pPr>
        <w:pStyle w:val="Akapitzlist"/>
        <w:numPr>
          <w:ilvl w:val="0"/>
          <w:numId w:val="16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 w:rsidRPr="00807DF8">
        <w:rPr>
          <w:rFonts w:asciiTheme="minorHAnsi" w:hAnsiTheme="minorHAnsi" w:cstheme="minorHAnsi"/>
          <w:szCs w:val="22"/>
        </w:rPr>
        <w:t>Oferta cenowa (wg załącznika nr 1 do rozeznania rynku)</w:t>
      </w:r>
      <w:r>
        <w:rPr>
          <w:rFonts w:asciiTheme="minorHAnsi" w:hAnsiTheme="minorHAnsi" w:cstheme="minorHAnsi"/>
          <w:szCs w:val="22"/>
        </w:rPr>
        <w:t>.</w:t>
      </w:r>
    </w:p>
    <w:p w14:paraId="4B51E45E" w14:textId="77777777" w:rsidR="00807DF8" w:rsidRDefault="00807DF8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Wszystkie strony oferty (oferta cenowa) powinny być czytelnie podpisane w wyznaczonych miejscach bądź zaparafowane, gdy podpis czytelny nie jest wymagany.</w:t>
      </w:r>
    </w:p>
    <w:p w14:paraId="1FB2CB1C" w14:textId="336CD87C" w:rsidR="00807DF8" w:rsidRDefault="00807DF8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Ofertę cenową</w:t>
      </w:r>
      <w:r w:rsidR="00303BFC">
        <w:rPr>
          <w:rFonts w:asciiTheme="minorHAnsi" w:hAnsiTheme="minorHAnsi" w:cstheme="minorHAnsi"/>
          <w:szCs w:val="22"/>
        </w:rPr>
        <w:t xml:space="preserve"> należy dostarczyć osobiście, za pośrednictwem poczty/kuriera w zamkniętej kopercie na adres:</w:t>
      </w:r>
      <w:r w:rsidR="00C44435">
        <w:rPr>
          <w:rFonts w:asciiTheme="minorHAnsi" w:hAnsiTheme="minorHAnsi" w:cstheme="minorHAnsi"/>
          <w:szCs w:val="22"/>
        </w:rPr>
        <w:t xml:space="preserve"> Biuro Projektu „Kierunek: ZATRUDNIENIE – aktywizacja zawodowa osób z obszarów słabo zaludnionych”</w:t>
      </w:r>
      <w:r w:rsidR="00303BFC">
        <w:rPr>
          <w:rFonts w:asciiTheme="minorHAnsi" w:hAnsiTheme="minorHAnsi" w:cstheme="minorHAnsi"/>
          <w:szCs w:val="22"/>
        </w:rPr>
        <w:t xml:space="preserve"> </w:t>
      </w:r>
      <w:r w:rsidR="00E52478">
        <w:rPr>
          <w:rFonts w:asciiTheme="minorHAnsi" w:hAnsiTheme="minorHAnsi" w:cstheme="minorHAnsi"/>
          <w:b/>
          <w:szCs w:val="22"/>
        </w:rPr>
        <w:t>Instytut Nauk Społeczno-Ekonomicznych sp. z o.o. – sp.k., ul. Piotrkowska 55/111, 90-413</w:t>
      </w:r>
      <w:r w:rsidR="00303BFC">
        <w:rPr>
          <w:rFonts w:asciiTheme="minorHAnsi" w:hAnsiTheme="minorHAnsi" w:cstheme="minorHAnsi"/>
          <w:b/>
          <w:szCs w:val="22"/>
        </w:rPr>
        <w:t xml:space="preserve"> Łódź </w:t>
      </w:r>
      <w:r w:rsidR="00303BFC">
        <w:rPr>
          <w:rFonts w:asciiTheme="minorHAnsi" w:hAnsiTheme="minorHAnsi" w:cstheme="minorHAnsi"/>
          <w:szCs w:val="22"/>
        </w:rPr>
        <w:t xml:space="preserve">lub za pośrednictwem poczty elektronicznej (skan dokumentów) na adres: </w:t>
      </w:r>
      <w:hyperlink r:id="rId8" w:history="1">
        <w:r w:rsidR="00E52478" w:rsidRPr="00E52478">
          <w:rPr>
            <w:rStyle w:val="Hipercze"/>
            <w:rFonts w:asciiTheme="minorHAnsi" w:hAnsiTheme="minorHAnsi" w:cstheme="minorHAnsi"/>
            <w:b/>
            <w:color w:val="auto"/>
            <w:szCs w:val="22"/>
          </w:rPr>
          <w:t>kierunek@inse.pl</w:t>
        </w:r>
      </w:hyperlink>
      <w:r w:rsidR="00303BFC">
        <w:rPr>
          <w:rFonts w:asciiTheme="minorHAnsi" w:hAnsiTheme="minorHAnsi" w:cstheme="minorHAnsi"/>
          <w:b/>
          <w:szCs w:val="22"/>
        </w:rPr>
        <w:t xml:space="preserve"> </w:t>
      </w:r>
      <w:r w:rsidR="00303BFC">
        <w:rPr>
          <w:rFonts w:asciiTheme="minorHAnsi" w:hAnsiTheme="minorHAnsi" w:cstheme="minorHAnsi"/>
          <w:szCs w:val="22"/>
        </w:rPr>
        <w:t xml:space="preserve">w terminie </w:t>
      </w:r>
      <w:r w:rsidR="00E52478">
        <w:rPr>
          <w:rFonts w:asciiTheme="minorHAnsi" w:hAnsiTheme="minorHAnsi" w:cstheme="minorHAnsi"/>
          <w:b/>
          <w:szCs w:val="22"/>
        </w:rPr>
        <w:t>do 16</w:t>
      </w:r>
      <w:r w:rsidR="00303BFC" w:rsidRPr="003B37EF">
        <w:rPr>
          <w:rFonts w:asciiTheme="minorHAnsi" w:hAnsiTheme="minorHAnsi" w:cstheme="minorHAnsi"/>
          <w:b/>
          <w:szCs w:val="22"/>
        </w:rPr>
        <w:t>.12.2019</w:t>
      </w:r>
      <w:r w:rsidR="00C44435">
        <w:rPr>
          <w:rFonts w:asciiTheme="minorHAnsi" w:hAnsiTheme="minorHAnsi" w:cstheme="minorHAnsi"/>
          <w:b/>
          <w:szCs w:val="22"/>
        </w:rPr>
        <w:t>, do godz. 10:00</w:t>
      </w:r>
      <w:r w:rsidR="00303BFC">
        <w:rPr>
          <w:rFonts w:asciiTheme="minorHAnsi" w:hAnsiTheme="minorHAnsi" w:cstheme="minorHAnsi"/>
          <w:szCs w:val="22"/>
        </w:rPr>
        <w:t xml:space="preserve">. Decyduje data wpływu. Opis koperty musi </w:t>
      </w:r>
      <w:r w:rsidR="00303BFC">
        <w:rPr>
          <w:rFonts w:asciiTheme="minorHAnsi" w:hAnsiTheme="minorHAnsi" w:cstheme="minorHAnsi"/>
          <w:szCs w:val="22"/>
        </w:rPr>
        <w:lastRenderedPageBreak/>
        <w:t>zawierać: dane Oferenta, dane Zamawiającego, dopisek: „Odpowiedź</w:t>
      </w:r>
      <w:r w:rsidR="00C44435">
        <w:rPr>
          <w:rFonts w:asciiTheme="minorHAnsi" w:hAnsiTheme="minorHAnsi" w:cstheme="minorHAnsi"/>
          <w:szCs w:val="22"/>
        </w:rPr>
        <w:t xml:space="preserve"> na rozeznanie rynku nr 01/8.2.1</w:t>
      </w:r>
      <w:r w:rsidR="00303BFC">
        <w:rPr>
          <w:rFonts w:asciiTheme="minorHAnsi" w:hAnsiTheme="minorHAnsi" w:cstheme="minorHAnsi"/>
          <w:szCs w:val="22"/>
        </w:rPr>
        <w:t>/2019 na przeprowadzenie pośrednictwa pracy</w:t>
      </w:r>
      <w:r w:rsidR="00DA6813">
        <w:rPr>
          <w:rFonts w:asciiTheme="minorHAnsi" w:hAnsiTheme="minorHAnsi" w:cstheme="minorHAnsi"/>
          <w:szCs w:val="22"/>
        </w:rPr>
        <w:t xml:space="preserve"> (pośrednik) w ramach projektu „</w:t>
      </w:r>
      <w:r w:rsidR="00E52478" w:rsidRPr="00E52478">
        <w:rPr>
          <w:rFonts w:asciiTheme="minorHAnsi" w:hAnsiTheme="minorHAnsi" w:cstheme="minorHAnsi"/>
        </w:rPr>
        <w:t>Kierunek: ZATRUDNIENIE – aktywizacja zawodowa osób z obszarów słabo zaludnionych województwa łódzkiego</w:t>
      </w:r>
      <w:r w:rsidR="00DA6813">
        <w:rPr>
          <w:rFonts w:asciiTheme="minorHAnsi" w:hAnsiTheme="minorHAnsi" w:cstheme="minorHAnsi"/>
          <w:szCs w:val="22"/>
        </w:rPr>
        <w:t>”.</w:t>
      </w:r>
    </w:p>
    <w:p w14:paraId="2926A64C" w14:textId="77777777" w:rsidR="00DA6813" w:rsidRDefault="00DA6813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Oferenci odpowiedzialni są za poniesienie wszystkich kosztów związanych z przygotowaniem oraz złożeniem ofert.</w:t>
      </w:r>
    </w:p>
    <w:p w14:paraId="4AC68322" w14:textId="77777777" w:rsidR="00DA6813" w:rsidRDefault="00DA6813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zastrzega sobie prawo do zmiany lub unieważnienia, odwołania postępowania na każdym jego etapie bez podawania przyczyny.</w:t>
      </w:r>
    </w:p>
    <w:p w14:paraId="3CA17ACE" w14:textId="77777777" w:rsidR="00DA6813" w:rsidRDefault="00DA6813" w:rsidP="00807DF8">
      <w:pPr>
        <w:pStyle w:val="Akapitzlist"/>
        <w:numPr>
          <w:ilvl w:val="0"/>
          <w:numId w:val="15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Niniejsze Rozeznanie nie stanowi oferty w rozumieniu przepisów ustawy z dnia 23 kwietnia 1964 r. – Kodeks cywilny (Dz. U. z 2017 r. poz. 459, z późń. zm.)</w:t>
      </w:r>
    </w:p>
    <w:p w14:paraId="19F1074E" w14:textId="77777777" w:rsidR="00DA6813" w:rsidRDefault="00DA6813" w:rsidP="00DA6813">
      <w:pPr>
        <w:pStyle w:val="Akapitzlist"/>
        <w:tabs>
          <w:tab w:val="left" w:pos="1395"/>
          <w:tab w:val="center" w:pos="4734"/>
        </w:tabs>
        <w:spacing w:before="200"/>
        <w:ind w:left="644"/>
        <w:rPr>
          <w:rFonts w:asciiTheme="minorHAnsi" w:hAnsiTheme="minorHAnsi" w:cstheme="minorHAnsi"/>
          <w:szCs w:val="22"/>
        </w:rPr>
      </w:pPr>
    </w:p>
    <w:p w14:paraId="4EB20657" w14:textId="77777777" w:rsidR="00DA6813" w:rsidRPr="00DA6813" w:rsidRDefault="00DA6813" w:rsidP="00B03231">
      <w:pPr>
        <w:pStyle w:val="Akapitzlist"/>
        <w:numPr>
          <w:ilvl w:val="0"/>
          <w:numId w:val="12"/>
        </w:numPr>
        <w:tabs>
          <w:tab w:val="left" w:pos="1395"/>
          <w:tab w:val="center" w:pos="4734"/>
        </w:tabs>
        <w:spacing w:before="200"/>
        <w:ind w:left="284" w:hanging="284"/>
        <w:rPr>
          <w:rFonts w:asciiTheme="minorHAnsi" w:hAnsiTheme="minorHAnsi" w:cstheme="minorHAnsi"/>
          <w:b/>
          <w:szCs w:val="22"/>
        </w:rPr>
      </w:pPr>
      <w:r w:rsidRPr="00DA6813">
        <w:rPr>
          <w:rFonts w:asciiTheme="minorHAnsi" w:hAnsiTheme="minorHAnsi" w:cstheme="minorHAnsi"/>
          <w:b/>
          <w:szCs w:val="22"/>
        </w:rPr>
        <w:t>Szczegółowe wymagania dotyczące oferentów:</w:t>
      </w:r>
    </w:p>
    <w:p w14:paraId="1EAA0AA1" w14:textId="77777777" w:rsidR="00DA6813" w:rsidRDefault="00DA6813" w:rsidP="00DA6813">
      <w:pPr>
        <w:pStyle w:val="Akapitzlist"/>
        <w:numPr>
          <w:ilvl w:val="0"/>
          <w:numId w:val="17"/>
        </w:numPr>
        <w:tabs>
          <w:tab w:val="left" w:pos="1395"/>
          <w:tab w:val="center" w:pos="4734"/>
        </w:tabs>
        <w:spacing w:before="20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Oferent powinien posiadać uprawnienia i zasoby niezbędne do niezakłóconej realizacji przedmiotu zamówieniu, w szczególności niezbędne środki techniczno-organizacyjne, niezbędne doświadczenie, kwalifikacje oraz potencjał osobowy i finansowy, a w szczególności:</w:t>
      </w:r>
    </w:p>
    <w:p w14:paraId="7C667FDA" w14:textId="77777777" w:rsidR="00DA6813" w:rsidRDefault="00DA6813" w:rsidP="00DA6813">
      <w:pPr>
        <w:pStyle w:val="Akapitzlist"/>
        <w:numPr>
          <w:ilvl w:val="0"/>
          <w:numId w:val="18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Wykształcenie wyższe</w:t>
      </w:r>
      <w:r w:rsidR="003B37EF">
        <w:rPr>
          <w:rFonts w:asciiTheme="minorHAnsi" w:hAnsiTheme="minorHAnsi" w:cstheme="minorHAnsi"/>
          <w:szCs w:val="22"/>
        </w:rPr>
        <w:t>,</w:t>
      </w:r>
    </w:p>
    <w:p w14:paraId="59F62086" w14:textId="3DDA6B13" w:rsidR="00B03231" w:rsidRPr="00C44435" w:rsidRDefault="00164458" w:rsidP="00B03231">
      <w:pPr>
        <w:pStyle w:val="Akapitzlist"/>
        <w:numPr>
          <w:ilvl w:val="0"/>
          <w:numId w:val="18"/>
        </w:numPr>
        <w:tabs>
          <w:tab w:val="left" w:pos="1395"/>
          <w:tab w:val="center" w:pos="4734"/>
        </w:tabs>
        <w:spacing w:before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Doświadczenie zawodowe </w:t>
      </w:r>
      <w:r w:rsidR="00450812">
        <w:rPr>
          <w:rFonts w:asciiTheme="minorHAnsi" w:hAnsiTheme="minorHAnsi" w:cstheme="minorHAnsi"/>
          <w:szCs w:val="22"/>
        </w:rPr>
        <w:t>w agencji zatrudnienia lub w udzielaniu pośrednictwa pracy</w:t>
      </w:r>
      <w:r>
        <w:rPr>
          <w:rFonts w:asciiTheme="minorHAnsi" w:hAnsiTheme="minorHAnsi" w:cstheme="minorHAnsi"/>
          <w:szCs w:val="22"/>
        </w:rPr>
        <w:t xml:space="preserve"> – min. 1 rok</w:t>
      </w:r>
      <w:r w:rsidR="00B03231">
        <w:rPr>
          <w:rFonts w:asciiTheme="minorHAnsi" w:hAnsiTheme="minorHAnsi" w:cstheme="minorHAnsi"/>
          <w:szCs w:val="22"/>
        </w:rPr>
        <w:t>.</w:t>
      </w:r>
    </w:p>
    <w:p w14:paraId="524A9BEF" w14:textId="77777777" w:rsidR="00B03231" w:rsidRDefault="00B03231" w:rsidP="00B03231">
      <w:pPr>
        <w:tabs>
          <w:tab w:val="left" w:pos="1395"/>
          <w:tab w:val="center" w:pos="4734"/>
        </w:tabs>
        <w:spacing w:before="200"/>
        <w:rPr>
          <w:rFonts w:ascii="Calibri" w:hAnsi="Calibri" w:cs="Calibri"/>
          <w:b/>
        </w:rPr>
      </w:pPr>
      <w:r w:rsidRPr="00B03231">
        <w:rPr>
          <w:rFonts w:ascii="Calibri" w:hAnsi="Calibri" w:cs="Calibri"/>
          <w:b/>
        </w:rPr>
        <w:t xml:space="preserve">VI. </w:t>
      </w:r>
      <w:r>
        <w:rPr>
          <w:rFonts w:ascii="Calibri" w:hAnsi="Calibri" w:cs="Calibri"/>
          <w:b/>
        </w:rPr>
        <w:t xml:space="preserve">Informacje dodatkowe </w:t>
      </w:r>
    </w:p>
    <w:p w14:paraId="134CF5D8" w14:textId="77777777" w:rsidR="00B03231" w:rsidRDefault="00B03231" w:rsidP="00B03231">
      <w:pPr>
        <w:pStyle w:val="Akapitzlist"/>
        <w:numPr>
          <w:ilvl w:val="0"/>
          <w:numId w:val="19"/>
        </w:numPr>
        <w:tabs>
          <w:tab w:val="left" w:pos="1395"/>
          <w:tab w:val="center" w:pos="4734"/>
        </w:tabs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W przypadku, gdy Oferentem jest osoba fizyczna nieprowadząca działalności gospodarczej bądź osoba fizyczna prowadząca działalność gospodarczą i osobiście świadcząca przedmiot zamówienia kryteria oceny wskazane w pkt V.1 należy odnieść do tej osoby.</w:t>
      </w:r>
    </w:p>
    <w:p w14:paraId="0A802707" w14:textId="77777777" w:rsidR="00B03231" w:rsidRDefault="00B03231" w:rsidP="00B03231">
      <w:pPr>
        <w:pStyle w:val="Akapitzlist"/>
        <w:numPr>
          <w:ilvl w:val="0"/>
          <w:numId w:val="19"/>
        </w:numPr>
        <w:tabs>
          <w:tab w:val="left" w:pos="1395"/>
          <w:tab w:val="center" w:pos="4734"/>
        </w:tabs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W przypadku, gdy Oferent nie zamierza świadczyć osobiście przedmiotu zamówienia kryteria oceny wskazane w pkt V.1 należy odnieść do osoby, która będzie osobiście wykonywała przedmiot zamówienia.</w:t>
      </w:r>
    </w:p>
    <w:p w14:paraId="7165FCED" w14:textId="77777777" w:rsidR="00B03231" w:rsidRDefault="00B03231" w:rsidP="00B03231">
      <w:pPr>
        <w:pStyle w:val="Akapitzlist"/>
        <w:numPr>
          <w:ilvl w:val="0"/>
          <w:numId w:val="19"/>
        </w:numPr>
        <w:tabs>
          <w:tab w:val="left" w:pos="1395"/>
          <w:tab w:val="center" w:pos="4734"/>
        </w:tabs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Dodatkowe pytania odnośnie rozeznania rynku należy kierować na adres: </w:t>
      </w:r>
      <w:hyperlink r:id="rId9" w:history="1">
        <w:r w:rsidR="00450812" w:rsidRPr="00450812">
          <w:rPr>
            <w:rStyle w:val="Hipercze"/>
            <w:rFonts w:asciiTheme="minorHAnsi" w:hAnsiTheme="minorHAnsi" w:cstheme="minorHAnsi"/>
            <w:color w:val="auto"/>
            <w:szCs w:val="22"/>
          </w:rPr>
          <w:t>kierunek@inse.pl</w:t>
        </w:r>
      </w:hyperlink>
      <w:r w:rsidR="00450812" w:rsidRPr="00450812">
        <w:rPr>
          <w:rStyle w:val="Hipercze"/>
          <w:rFonts w:asciiTheme="minorHAnsi" w:hAnsiTheme="minorHAnsi" w:cstheme="minorHAnsi"/>
          <w:color w:val="auto"/>
          <w:szCs w:val="22"/>
        </w:rPr>
        <w:t>.</w:t>
      </w:r>
    </w:p>
    <w:p w14:paraId="70A4F194" w14:textId="77777777" w:rsidR="00B03231" w:rsidRDefault="00B03231" w:rsidP="00B03231">
      <w:pPr>
        <w:tabs>
          <w:tab w:val="left" w:pos="1395"/>
          <w:tab w:val="center" w:pos="4734"/>
        </w:tabs>
        <w:spacing w:before="200"/>
        <w:ind w:left="360"/>
        <w:rPr>
          <w:rFonts w:ascii="Calibri" w:hAnsi="Calibri" w:cs="Calibri"/>
        </w:rPr>
      </w:pPr>
    </w:p>
    <w:p w14:paraId="02D4A0BF" w14:textId="77777777" w:rsidR="00B03231" w:rsidRDefault="00B03231" w:rsidP="00B03231">
      <w:pPr>
        <w:tabs>
          <w:tab w:val="left" w:pos="1395"/>
          <w:tab w:val="center" w:pos="4734"/>
        </w:tabs>
        <w:spacing w:before="200"/>
        <w:ind w:left="360"/>
        <w:rPr>
          <w:rFonts w:ascii="Calibri" w:hAnsi="Calibri" w:cs="Calibri"/>
        </w:rPr>
      </w:pPr>
    </w:p>
    <w:p w14:paraId="32277B1B" w14:textId="77777777" w:rsidR="00B03231" w:rsidRPr="00B03231" w:rsidRDefault="00B03231" w:rsidP="00B03231">
      <w:pPr>
        <w:tabs>
          <w:tab w:val="left" w:pos="1395"/>
          <w:tab w:val="center" w:pos="4734"/>
        </w:tabs>
        <w:spacing w:before="200"/>
        <w:ind w:left="360"/>
        <w:rPr>
          <w:rFonts w:ascii="Calibri" w:hAnsi="Calibri" w:cs="Calibri"/>
          <w:u w:val="single"/>
        </w:rPr>
      </w:pPr>
      <w:r w:rsidRPr="00B03231">
        <w:rPr>
          <w:rFonts w:ascii="Calibri" w:hAnsi="Calibri" w:cs="Calibri"/>
          <w:u w:val="single"/>
        </w:rPr>
        <w:t>Załączniki:</w:t>
      </w:r>
    </w:p>
    <w:p w14:paraId="2FAA8BBC" w14:textId="77777777" w:rsidR="00B03231" w:rsidRDefault="00B03231" w:rsidP="00B03231">
      <w:pPr>
        <w:pStyle w:val="Akapitzlist"/>
        <w:numPr>
          <w:ilvl w:val="0"/>
          <w:numId w:val="20"/>
        </w:numPr>
        <w:tabs>
          <w:tab w:val="left" w:pos="1395"/>
          <w:tab w:val="center" w:pos="4734"/>
        </w:tabs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Oferta cenowa.</w:t>
      </w:r>
    </w:p>
    <w:p w14:paraId="3CBF7C5F" w14:textId="77777777" w:rsidR="00B03231" w:rsidRDefault="00B03231" w:rsidP="00B03231">
      <w:pPr>
        <w:tabs>
          <w:tab w:val="left" w:pos="1395"/>
          <w:tab w:val="center" w:pos="4734"/>
        </w:tabs>
        <w:spacing w:before="200"/>
        <w:rPr>
          <w:rFonts w:ascii="Calibri" w:hAnsi="Calibri" w:cs="Calibri"/>
        </w:rPr>
      </w:pPr>
    </w:p>
    <w:p w14:paraId="19131085" w14:textId="77777777" w:rsidR="00B03231" w:rsidRPr="00B03231" w:rsidRDefault="00B03231" w:rsidP="00B03231">
      <w:pPr>
        <w:tabs>
          <w:tab w:val="left" w:pos="1395"/>
          <w:tab w:val="center" w:pos="4734"/>
        </w:tabs>
        <w:spacing w:before="200"/>
        <w:ind w:left="426"/>
        <w:rPr>
          <w:rFonts w:ascii="Calibri" w:hAnsi="Calibri" w:cs="Calibri"/>
          <w:u w:val="single"/>
        </w:rPr>
      </w:pPr>
      <w:r w:rsidRPr="00B03231">
        <w:rPr>
          <w:rFonts w:ascii="Calibri" w:hAnsi="Calibri" w:cs="Calibri"/>
          <w:u w:val="single"/>
        </w:rPr>
        <w:t xml:space="preserve">Zatwierdzono: </w:t>
      </w:r>
    </w:p>
    <w:p w14:paraId="0B6D8726" w14:textId="77777777" w:rsidR="00B03231" w:rsidRPr="00B03231" w:rsidRDefault="00B03231" w:rsidP="00B03231">
      <w:pPr>
        <w:tabs>
          <w:tab w:val="left" w:pos="1395"/>
          <w:tab w:val="center" w:pos="4734"/>
        </w:tabs>
        <w:spacing w:before="20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Łódź, 0</w:t>
      </w:r>
      <w:r w:rsidR="00450812">
        <w:rPr>
          <w:rFonts w:ascii="Calibri" w:hAnsi="Calibri" w:cs="Calibri"/>
        </w:rPr>
        <w:t>6</w:t>
      </w:r>
      <w:r>
        <w:rPr>
          <w:rFonts w:ascii="Calibri" w:hAnsi="Calibri" w:cs="Calibri"/>
        </w:rPr>
        <w:t>.12.2019</w:t>
      </w:r>
    </w:p>
    <w:p w14:paraId="03E68590" w14:textId="77777777" w:rsidR="003D3E91" w:rsidRPr="007E065A" w:rsidRDefault="003D3E91" w:rsidP="006B375F">
      <w:pPr>
        <w:spacing w:after="0" w:line="360" w:lineRule="auto"/>
        <w:jc w:val="both"/>
        <w:rPr>
          <w:rFonts w:cstheme="minorHAnsi"/>
        </w:rPr>
      </w:pPr>
    </w:p>
    <w:sectPr w:rsidR="003D3E91" w:rsidRPr="007E065A" w:rsidSect="007E28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1548" w14:textId="77777777" w:rsidR="00700E85" w:rsidRDefault="00700E85" w:rsidP="00A73025">
      <w:pPr>
        <w:spacing w:after="0" w:line="240" w:lineRule="auto"/>
      </w:pPr>
      <w:r>
        <w:separator/>
      </w:r>
    </w:p>
  </w:endnote>
  <w:endnote w:type="continuationSeparator" w:id="0">
    <w:p w14:paraId="2FAE8A7B" w14:textId="77777777" w:rsidR="00700E85" w:rsidRDefault="00700E85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CB7A" w14:textId="77777777" w:rsidR="00DD1F86" w:rsidRPr="003A5A2A" w:rsidRDefault="000877B8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  <w:r w:rsidRPr="000877B8">
      <w:rPr>
        <w:rFonts w:cs="Calibri"/>
        <w:color w:val="5A6F76"/>
        <w:spacing w:val="2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0A3F" w14:textId="77777777" w:rsidR="00700E85" w:rsidRDefault="00700E85" w:rsidP="00A73025">
      <w:pPr>
        <w:spacing w:after="0" w:line="240" w:lineRule="auto"/>
      </w:pPr>
      <w:r>
        <w:separator/>
      </w:r>
    </w:p>
  </w:footnote>
  <w:footnote w:type="continuationSeparator" w:id="0">
    <w:p w14:paraId="3339B9DC" w14:textId="77777777" w:rsidR="00700E85" w:rsidRDefault="00700E85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F431" w14:textId="77777777" w:rsidR="00DD1F86" w:rsidRDefault="00C85A1C">
    <w:pPr>
      <w:pStyle w:val="Nagwek"/>
    </w:pPr>
    <w:sdt>
      <w:sdtPr>
        <w:id w:val="1001161550"/>
        <w:docPartObj>
          <w:docPartGallery w:val="Page Numbers (Margins)"/>
          <w:docPartUnique/>
        </w:docPartObj>
      </w:sdtPr>
      <w:sdtEndPr/>
      <w:sdtContent>
        <w:r w:rsidR="00DD1F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6A1F44DC" wp14:editId="4CA19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D10DE" w14:textId="77777777" w:rsidR="00DD1F86" w:rsidRDefault="00DD1F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85A1C" w:rsidRPr="00C85A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F44DC" id="Prostokąt 3" o:spid="_x0000_s1026" style="position:absolute;margin-left:0;margin-top:0;width:40.9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14:paraId="7DCD10DE" w14:textId="77777777" w:rsidR="00DD1F86" w:rsidRDefault="00DD1F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85A1C" w:rsidRPr="00C85A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0394" w:rsidRPr="00CE3FE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6E445C9A" wp14:editId="4FA165D9">
          <wp:extent cx="5760720" cy="1089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48D"/>
    <w:multiLevelType w:val="hybridMultilevel"/>
    <w:tmpl w:val="18165E10"/>
    <w:lvl w:ilvl="0" w:tplc="15F0EA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117"/>
    <w:multiLevelType w:val="hybridMultilevel"/>
    <w:tmpl w:val="340C3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CB7049"/>
    <w:multiLevelType w:val="hybridMultilevel"/>
    <w:tmpl w:val="FD7AC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DA0439"/>
    <w:multiLevelType w:val="hybridMultilevel"/>
    <w:tmpl w:val="B5F8708A"/>
    <w:lvl w:ilvl="0" w:tplc="7D70D5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82B7F"/>
    <w:multiLevelType w:val="hybridMultilevel"/>
    <w:tmpl w:val="38D6E6FC"/>
    <w:lvl w:ilvl="0" w:tplc="CED8D9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sz w:val="22"/>
        <w:szCs w:val="24"/>
      </w:rPr>
    </w:lvl>
    <w:lvl w:ilvl="1" w:tplc="FC98DB4E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D04"/>
    <w:multiLevelType w:val="hybridMultilevel"/>
    <w:tmpl w:val="45D68522"/>
    <w:lvl w:ilvl="0" w:tplc="0CC08A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A23BB"/>
    <w:multiLevelType w:val="hybridMultilevel"/>
    <w:tmpl w:val="627E1A12"/>
    <w:lvl w:ilvl="0" w:tplc="DF405D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6D21"/>
    <w:multiLevelType w:val="hybridMultilevel"/>
    <w:tmpl w:val="064A92DA"/>
    <w:lvl w:ilvl="0" w:tplc="27BC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6C42750"/>
    <w:multiLevelType w:val="hybridMultilevel"/>
    <w:tmpl w:val="E9C0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369DD"/>
    <w:multiLevelType w:val="hybridMultilevel"/>
    <w:tmpl w:val="C8922BC4"/>
    <w:lvl w:ilvl="0" w:tplc="67B86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1F795C"/>
    <w:multiLevelType w:val="hybridMultilevel"/>
    <w:tmpl w:val="575A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856A91"/>
    <w:multiLevelType w:val="hybridMultilevel"/>
    <w:tmpl w:val="ADC4B02A"/>
    <w:lvl w:ilvl="0" w:tplc="D2FCBC2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7F0495"/>
    <w:multiLevelType w:val="hybridMultilevel"/>
    <w:tmpl w:val="0DE46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8"/>
  </w:num>
  <w:num w:numId="8">
    <w:abstractNumId w:val="1"/>
  </w:num>
  <w:num w:numId="9">
    <w:abstractNumId w:val="13"/>
  </w:num>
  <w:num w:numId="10">
    <w:abstractNumId w:val="1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6"/>
  </w:num>
  <w:num w:numId="19">
    <w:abstractNumId w:val="19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2383D"/>
    <w:rsid w:val="00030917"/>
    <w:rsid w:val="00047D52"/>
    <w:rsid w:val="00061E67"/>
    <w:rsid w:val="00076798"/>
    <w:rsid w:val="000863D3"/>
    <w:rsid w:val="000877B8"/>
    <w:rsid w:val="00090CA6"/>
    <w:rsid w:val="00095C67"/>
    <w:rsid w:val="000976D8"/>
    <w:rsid w:val="000A0DE1"/>
    <w:rsid w:val="000A2037"/>
    <w:rsid w:val="000A2B8A"/>
    <w:rsid w:val="000A3040"/>
    <w:rsid w:val="000A6765"/>
    <w:rsid w:val="000B213E"/>
    <w:rsid w:val="000C1772"/>
    <w:rsid w:val="000C3DCC"/>
    <w:rsid w:val="000D6487"/>
    <w:rsid w:val="000F2D46"/>
    <w:rsid w:val="00104778"/>
    <w:rsid w:val="0010580F"/>
    <w:rsid w:val="001209B5"/>
    <w:rsid w:val="001240DF"/>
    <w:rsid w:val="00131D27"/>
    <w:rsid w:val="00133F49"/>
    <w:rsid w:val="00135D9F"/>
    <w:rsid w:val="00145B8C"/>
    <w:rsid w:val="00164458"/>
    <w:rsid w:val="00165B1A"/>
    <w:rsid w:val="0018736A"/>
    <w:rsid w:val="00194E39"/>
    <w:rsid w:val="001966A8"/>
    <w:rsid w:val="00196CDF"/>
    <w:rsid w:val="001A54D0"/>
    <w:rsid w:val="001A6D9E"/>
    <w:rsid w:val="001B39A8"/>
    <w:rsid w:val="001B3DA3"/>
    <w:rsid w:val="001B4639"/>
    <w:rsid w:val="001B51C5"/>
    <w:rsid w:val="001B5AB6"/>
    <w:rsid w:val="001B7729"/>
    <w:rsid w:val="001C4BB5"/>
    <w:rsid w:val="001F0430"/>
    <w:rsid w:val="001F0E0D"/>
    <w:rsid w:val="00215060"/>
    <w:rsid w:val="00216802"/>
    <w:rsid w:val="00233D41"/>
    <w:rsid w:val="0023767B"/>
    <w:rsid w:val="0024009D"/>
    <w:rsid w:val="00242187"/>
    <w:rsid w:val="00243A59"/>
    <w:rsid w:val="00265116"/>
    <w:rsid w:val="00276CAA"/>
    <w:rsid w:val="002824FC"/>
    <w:rsid w:val="00283C96"/>
    <w:rsid w:val="00293A87"/>
    <w:rsid w:val="002A5B4F"/>
    <w:rsid w:val="002B2152"/>
    <w:rsid w:val="002B4539"/>
    <w:rsid w:val="002D0D0F"/>
    <w:rsid w:val="002D6332"/>
    <w:rsid w:val="002F0079"/>
    <w:rsid w:val="002F0A27"/>
    <w:rsid w:val="00303BFC"/>
    <w:rsid w:val="00307366"/>
    <w:rsid w:val="00322B69"/>
    <w:rsid w:val="0032460A"/>
    <w:rsid w:val="003277AB"/>
    <w:rsid w:val="00332AB0"/>
    <w:rsid w:val="003331EA"/>
    <w:rsid w:val="0034366D"/>
    <w:rsid w:val="00343D18"/>
    <w:rsid w:val="003441C5"/>
    <w:rsid w:val="00344474"/>
    <w:rsid w:val="00347186"/>
    <w:rsid w:val="00365D3F"/>
    <w:rsid w:val="00367EF8"/>
    <w:rsid w:val="00371A6E"/>
    <w:rsid w:val="00372A2C"/>
    <w:rsid w:val="00375CFE"/>
    <w:rsid w:val="0038243B"/>
    <w:rsid w:val="0038261F"/>
    <w:rsid w:val="00384E98"/>
    <w:rsid w:val="00386D72"/>
    <w:rsid w:val="003873A5"/>
    <w:rsid w:val="00390110"/>
    <w:rsid w:val="00393460"/>
    <w:rsid w:val="003934BD"/>
    <w:rsid w:val="003936A3"/>
    <w:rsid w:val="00394082"/>
    <w:rsid w:val="00396C7E"/>
    <w:rsid w:val="003A3B24"/>
    <w:rsid w:val="003A5A2A"/>
    <w:rsid w:val="003A623A"/>
    <w:rsid w:val="003B37EF"/>
    <w:rsid w:val="003B640F"/>
    <w:rsid w:val="003B7B02"/>
    <w:rsid w:val="003C4FF6"/>
    <w:rsid w:val="003C78CA"/>
    <w:rsid w:val="003D00BB"/>
    <w:rsid w:val="003D3E91"/>
    <w:rsid w:val="003D44E7"/>
    <w:rsid w:val="003F1680"/>
    <w:rsid w:val="003F416F"/>
    <w:rsid w:val="003F4926"/>
    <w:rsid w:val="00400644"/>
    <w:rsid w:val="00404247"/>
    <w:rsid w:val="00415DBD"/>
    <w:rsid w:val="00416A74"/>
    <w:rsid w:val="004251F1"/>
    <w:rsid w:val="00427C75"/>
    <w:rsid w:val="00440C69"/>
    <w:rsid w:val="004504E0"/>
    <w:rsid w:val="00450812"/>
    <w:rsid w:val="004521B4"/>
    <w:rsid w:val="004625DF"/>
    <w:rsid w:val="004651C2"/>
    <w:rsid w:val="00467C22"/>
    <w:rsid w:val="0048205E"/>
    <w:rsid w:val="00486E0A"/>
    <w:rsid w:val="0049112A"/>
    <w:rsid w:val="004935C0"/>
    <w:rsid w:val="00495E14"/>
    <w:rsid w:val="004A77A6"/>
    <w:rsid w:val="004A79BB"/>
    <w:rsid w:val="004B50C1"/>
    <w:rsid w:val="004B5814"/>
    <w:rsid w:val="004B641E"/>
    <w:rsid w:val="004C3E9F"/>
    <w:rsid w:val="004D621F"/>
    <w:rsid w:val="004E0E7C"/>
    <w:rsid w:val="004F0DF3"/>
    <w:rsid w:val="004F2BBE"/>
    <w:rsid w:val="004F574D"/>
    <w:rsid w:val="005068F5"/>
    <w:rsid w:val="00512052"/>
    <w:rsid w:val="0051454C"/>
    <w:rsid w:val="00517A87"/>
    <w:rsid w:val="0052016C"/>
    <w:rsid w:val="0053315A"/>
    <w:rsid w:val="00535860"/>
    <w:rsid w:val="00547BFE"/>
    <w:rsid w:val="0055130E"/>
    <w:rsid w:val="00556BF8"/>
    <w:rsid w:val="0057260B"/>
    <w:rsid w:val="005843CF"/>
    <w:rsid w:val="0059069B"/>
    <w:rsid w:val="005958AF"/>
    <w:rsid w:val="0059726F"/>
    <w:rsid w:val="005A2CF7"/>
    <w:rsid w:val="005A4B01"/>
    <w:rsid w:val="005A4F0C"/>
    <w:rsid w:val="005A69BF"/>
    <w:rsid w:val="005A6F6B"/>
    <w:rsid w:val="005B119E"/>
    <w:rsid w:val="005B1EEE"/>
    <w:rsid w:val="005B23A0"/>
    <w:rsid w:val="005B27A9"/>
    <w:rsid w:val="005B706A"/>
    <w:rsid w:val="005C0658"/>
    <w:rsid w:val="005D7028"/>
    <w:rsid w:val="005E2AB6"/>
    <w:rsid w:val="005E786F"/>
    <w:rsid w:val="005F750B"/>
    <w:rsid w:val="00602159"/>
    <w:rsid w:val="00611553"/>
    <w:rsid w:val="00617926"/>
    <w:rsid w:val="00620373"/>
    <w:rsid w:val="00622651"/>
    <w:rsid w:val="0062753C"/>
    <w:rsid w:val="006469F6"/>
    <w:rsid w:val="00666AA6"/>
    <w:rsid w:val="00670FAE"/>
    <w:rsid w:val="00681DA7"/>
    <w:rsid w:val="00685019"/>
    <w:rsid w:val="00693383"/>
    <w:rsid w:val="00693B22"/>
    <w:rsid w:val="00696EAA"/>
    <w:rsid w:val="006A3594"/>
    <w:rsid w:val="006B1921"/>
    <w:rsid w:val="006B3108"/>
    <w:rsid w:val="006B375F"/>
    <w:rsid w:val="006C158D"/>
    <w:rsid w:val="006D49E5"/>
    <w:rsid w:val="006D4BC3"/>
    <w:rsid w:val="006E3765"/>
    <w:rsid w:val="006E4B2E"/>
    <w:rsid w:val="00700E85"/>
    <w:rsid w:val="00701D12"/>
    <w:rsid w:val="0070211F"/>
    <w:rsid w:val="00710190"/>
    <w:rsid w:val="00727766"/>
    <w:rsid w:val="007330D9"/>
    <w:rsid w:val="00735743"/>
    <w:rsid w:val="0074208F"/>
    <w:rsid w:val="0074640E"/>
    <w:rsid w:val="007574C3"/>
    <w:rsid w:val="00767E9C"/>
    <w:rsid w:val="007711A6"/>
    <w:rsid w:val="00777577"/>
    <w:rsid w:val="00780AC9"/>
    <w:rsid w:val="00786B11"/>
    <w:rsid w:val="00791C4A"/>
    <w:rsid w:val="0079428A"/>
    <w:rsid w:val="007B7F27"/>
    <w:rsid w:val="007C5436"/>
    <w:rsid w:val="007E065A"/>
    <w:rsid w:val="007E09E1"/>
    <w:rsid w:val="007E280F"/>
    <w:rsid w:val="007E339E"/>
    <w:rsid w:val="007F0160"/>
    <w:rsid w:val="007F0184"/>
    <w:rsid w:val="007F736A"/>
    <w:rsid w:val="00806046"/>
    <w:rsid w:val="008077AB"/>
    <w:rsid w:val="00807DF8"/>
    <w:rsid w:val="0081180A"/>
    <w:rsid w:val="00815610"/>
    <w:rsid w:val="008158D7"/>
    <w:rsid w:val="0082093E"/>
    <w:rsid w:val="00831013"/>
    <w:rsid w:val="00836758"/>
    <w:rsid w:val="00846D83"/>
    <w:rsid w:val="00851C59"/>
    <w:rsid w:val="0085314D"/>
    <w:rsid w:val="00857682"/>
    <w:rsid w:val="0086049F"/>
    <w:rsid w:val="00863B9D"/>
    <w:rsid w:val="00873C28"/>
    <w:rsid w:val="00880545"/>
    <w:rsid w:val="00881CD1"/>
    <w:rsid w:val="00890CD2"/>
    <w:rsid w:val="00890D0E"/>
    <w:rsid w:val="00891A59"/>
    <w:rsid w:val="008A0602"/>
    <w:rsid w:val="008A363A"/>
    <w:rsid w:val="008B302F"/>
    <w:rsid w:val="008C0F15"/>
    <w:rsid w:val="008C329A"/>
    <w:rsid w:val="008F2120"/>
    <w:rsid w:val="009019A2"/>
    <w:rsid w:val="00902935"/>
    <w:rsid w:val="009249E7"/>
    <w:rsid w:val="00931A78"/>
    <w:rsid w:val="009643E5"/>
    <w:rsid w:val="009674BE"/>
    <w:rsid w:val="009764C8"/>
    <w:rsid w:val="0097654C"/>
    <w:rsid w:val="00977716"/>
    <w:rsid w:val="009A17CE"/>
    <w:rsid w:val="009B1771"/>
    <w:rsid w:val="009B334A"/>
    <w:rsid w:val="009C0A5E"/>
    <w:rsid w:val="009D7B7B"/>
    <w:rsid w:val="009E02C4"/>
    <w:rsid w:val="009E225F"/>
    <w:rsid w:val="009E3D77"/>
    <w:rsid w:val="009E5F85"/>
    <w:rsid w:val="009E6367"/>
    <w:rsid w:val="009E6A7A"/>
    <w:rsid w:val="009F3EA9"/>
    <w:rsid w:val="00A01465"/>
    <w:rsid w:val="00A03711"/>
    <w:rsid w:val="00A20441"/>
    <w:rsid w:val="00A2048F"/>
    <w:rsid w:val="00A2461D"/>
    <w:rsid w:val="00A25DA5"/>
    <w:rsid w:val="00A301FA"/>
    <w:rsid w:val="00A4180A"/>
    <w:rsid w:val="00A423D2"/>
    <w:rsid w:val="00A50693"/>
    <w:rsid w:val="00A53212"/>
    <w:rsid w:val="00A533E3"/>
    <w:rsid w:val="00A5709D"/>
    <w:rsid w:val="00A6347B"/>
    <w:rsid w:val="00A64085"/>
    <w:rsid w:val="00A66ECE"/>
    <w:rsid w:val="00A67BBD"/>
    <w:rsid w:val="00A72E42"/>
    <w:rsid w:val="00A73025"/>
    <w:rsid w:val="00A85B85"/>
    <w:rsid w:val="00A9782F"/>
    <w:rsid w:val="00AA06EE"/>
    <w:rsid w:val="00AC3882"/>
    <w:rsid w:val="00AC3ECB"/>
    <w:rsid w:val="00AD3A29"/>
    <w:rsid w:val="00AD4D86"/>
    <w:rsid w:val="00AE004E"/>
    <w:rsid w:val="00AE0D42"/>
    <w:rsid w:val="00AE6EA5"/>
    <w:rsid w:val="00AF514E"/>
    <w:rsid w:val="00AF76FE"/>
    <w:rsid w:val="00B00394"/>
    <w:rsid w:val="00B00FF6"/>
    <w:rsid w:val="00B03231"/>
    <w:rsid w:val="00B147AD"/>
    <w:rsid w:val="00B152F0"/>
    <w:rsid w:val="00B16F85"/>
    <w:rsid w:val="00B2699C"/>
    <w:rsid w:val="00B37568"/>
    <w:rsid w:val="00B449F9"/>
    <w:rsid w:val="00B61F1C"/>
    <w:rsid w:val="00B713B8"/>
    <w:rsid w:val="00B73E3B"/>
    <w:rsid w:val="00B82C8F"/>
    <w:rsid w:val="00B869D6"/>
    <w:rsid w:val="00B9403E"/>
    <w:rsid w:val="00B96720"/>
    <w:rsid w:val="00B96E31"/>
    <w:rsid w:val="00BA3169"/>
    <w:rsid w:val="00BA324D"/>
    <w:rsid w:val="00BC771F"/>
    <w:rsid w:val="00BC7BE4"/>
    <w:rsid w:val="00BD15F0"/>
    <w:rsid w:val="00BD21F2"/>
    <w:rsid w:val="00BD6975"/>
    <w:rsid w:val="00BF1C25"/>
    <w:rsid w:val="00BF38D8"/>
    <w:rsid w:val="00BF3FF2"/>
    <w:rsid w:val="00C117F8"/>
    <w:rsid w:val="00C247BC"/>
    <w:rsid w:val="00C33AE3"/>
    <w:rsid w:val="00C420D6"/>
    <w:rsid w:val="00C428F7"/>
    <w:rsid w:val="00C44435"/>
    <w:rsid w:val="00C46918"/>
    <w:rsid w:val="00C53F7B"/>
    <w:rsid w:val="00C617F0"/>
    <w:rsid w:val="00C6376F"/>
    <w:rsid w:val="00C66FD1"/>
    <w:rsid w:val="00C735DD"/>
    <w:rsid w:val="00C8468A"/>
    <w:rsid w:val="00C85A1C"/>
    <w:rsid w:val="00C92428"/>
    <w:rsid w:val="00C93699"/>
    <w:rsid w:val="00CC365E"/>
    <w:rsid w:val="00CD71E9"/>
    <w:rsid w:val="00CD7E8A"/>
    <w:rsid w:val="00CF1D89"/>
    <w:rsid w:val="00D06182"/>
    <w:rsid w:val="00D0643B"/>
    <w:rsid w:val="00D068AB"/>
    <w:rsid w:val="00D10C3F"/>
    <w:rsid w:val="00D1227B"/>
    <w:rsid w:val="00D13046"/>
    <w:rsid w:val="00D1312E"/>
    <w:rsid w:val="00D200E0"/>
    <w:rsid w:val="00D20790"/>
    <w:rsid w:val="00D3020F"/>
    <w:rsid w:val="00D30EE5"/>
    <w:rsid w:val="00D42A59"/>
    <w:rsid w:val="00D44C30"/>
    <w:rsid w:val="00D464DE"/>
    <w:rsid w:val="00D53C08"/>
    <w:rsid w:val="00D55F8F"/>
    <w:rsid w:val="00D61C8D"/>
    <w:rsid w:val="00D6647C"/>
    <w:rsid w:val="00D76A5B"/>
    <w:rsid w:val="00DA6813"/>
    <w:rsid w:val="00DB16D4"/>
    <w:rsid w:val="00DB5F2A"/>
    <w:rsid w:val="00DB78AF"/>
    <w:rsid w:val="00DC636D"/>
    <w:rsid w:val="00DC6E0C"/>
    <w:rsid w:val="00DD1F86"/>
    <w:rsid w:val="00DD2C84"/>
    <w:rsid w:val="00DE372E"/>
    <w:rsid w:val="00DF0722"/>
    <w:rsid w:val="00DF3556"/>
    <w:rsid w:val="00E0373F"/>
    <w:rsid w:val="00E03AD8"/>
    <w:rsid w:val="00E03DA0"/>
    <w:rsid w:val="00E05665"/>
    <w:rsid w:val="00E13AAC"/>
    <w:rsid w:val="00E20332"/>
    <w:rsid w:val="00E3108C"/>
    <w:rsid w:val="00E32613"/>
    <w:rsid w:val="00E332F2"/>
    <w:rsid w:val="00E426AC"/>
    <w:rsid w:val="00E431AC"/>
    <w:rsid w:val="00E5234C"/>
    <w:rsid w:val="00E52478"/>
    <w:rsid w:val="00E61271"/>
    <w:rsid w:val="00E63447"/>
    <w:rsid w:val="00E7072D"/>
    <w:rsid w:val="00E81688"/>
    <w:rsid w:val="00E922D6"/>
    <w:rsid w:val="00E92F49"/>
    <w:rsid w:val="00E94E31"/>
    <w:rsid w:val="00E96ADE"/>
    <w:rsid w:val="00EA1B46"/>
    <w:rsid w:val="00EA2E46"/>
    <w:rsid w:val="00EA7DC8"/>
    <w:rsid w:val="00EB4EA4"/>
    <w:rsid w:val="00EB548D"/>
    <w:rsid w:val="00EB6335"/>
    <w:rsid w:val="00EC5190"/>
    <w:rsid w:val="00ED2D96"/>
    <w:rsid w:val="00ED3CE2"/>
    <w:rsid w:val="00EF428D"/>
    <w:rsid w:val="00EF63A8"/>
    <w:rsid w:val="00F015CF"/>
    <w:rsid w:val="00F01DC9"/>
    <w:rsid w:val="00F15B45"/>
    <w:rsid w:val="00F15DF9"/>
    <w:rsid w:val="00F271B1"/>
    <w:rsid w:val="00F31AEF"/>
    <w:rsid w:val="00F33353"/>
    <w:rsid w:val="00F3468C"/>
    <w:rsid w:val="00F55BE9"/>
    <w:rsid w:val="00F576F7"/>
    <w:rsid w:val="00FC3C2E"/>
    <w:rsid w:val="00FC40A2"/>
    <w:rsid w:val="00FD3656"/>
    <w:rsid w:val="00FE2BCA"/>
    <w:rsid w:val="00FE46AD"/>
    <w:rsid w:val="00FF23BB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F87F81"/>
  <w15:docId w15:val="{36643BCD-C290-4828-985D-49AE62F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  <w:style w:type="numbering" w:customStyle="1" w:styleId="ListaGwna">
    <w:name w:val="#ListaGłówna"/>
    <w:uiPriority w:val="99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58"/>
    <w:rPr>
      <w:vertAlign w:val="superscript"/>
    </w:rPr>
  </w:style>
  <w:style w:type="table" w:styleId="Tabela-Siatka">
    <w:name w:val="Table Grid"/>
    <w:basedOn w:val="Standardowy"/>
    <w:rsid w:val="007E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7DF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unek@ins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erunek@in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94A1-4D23-4E08-B589-25D2BCC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INSE ORGPL</cp:lastModifiedBy>
  <cp:revision>13</cp:revision>
  <cp:lastPrinted>2017-01-19T11:33:00Z</cp:lastPrinted>
  <dcterms:created xsi:type="dcterms:W3CDTF">2019-06-14T06:41:00Z</dcterms:created>
  <dcterms:modified xsi:type="dcterms:W3CDTF">2019-12-06T09:16:00Z</dcterms:modified>
</cp:coreProperties>
</file>